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310E" w:rsidRDefault="0036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746774" r:id="rId7"/>
        </w:object>
      </w:r>
    </w:p>
    <w:p w:rsidR="0036310E" w:rsidRDefault="0097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 К Р А Ї Н А</w:t>
      </w:r>
    </w:p>
    <w:p w:rsidR="0036310E" w:rsidRDefault="0097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Г А Й С И Н С Ь К А  М І С Ь К А  Р А Д 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Гайсинського району  Вінницької області</w:t>
      </w:r>
    </w:p>
    <w:p w:rsidR="0036310E" w:rsidRDefault="00977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ВИКОНАВЧИЙ КОМІТЕТ</w:t>
      </w:r>
    </w:p>
    <w:p w:rsidR="0036310E" w:rsidRDefault="00977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І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</w:t>
      </w:r>
    </w:p>
    <w:p w:rsidR="0036310E" w:rsidRPr="00F560D8" w:rsidRDefault="009770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560D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21 жовтня </w:t>
      </w:r>
      <w:r w:rsidRPr="00F560D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F560D8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Pr="00F560D8"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Pr="00F560D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306.</w:t>
      </w:r>
    </w:p>
    <w:p w:rsidR="00F560D8" w:rsidRDefault="00977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дозволу на укладення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</w:p>
    <w:p w:rsidR="00F560D8" w:rsidRDefault="00977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дарування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житлово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 квартири</w:t>
      </w:r>
      <w:r>
        <w:rPr>
          <w:rFonts w:ascii="Times New Roman" w:hAnsi="Times New Roman" w:cs="Times New Roman"/>
          <w:b/>
          <w:sz w:val="28"/>
          <w:szCs w:val="28"/>
        </w:rPr>
        <w:t>, розташован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10E" w:rsidRDefault="00977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за адресою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буд.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кв.</w:t>
      </w:r>
      <w:r w:rsidR="00A5466E" w:rsidRPr="00A5466E">
        <w:rPr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</w:p>
    <w:p w:rsidR="0036310E" w:rsidRDefault="00363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10E" w:rsidRDefault="009770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Розглянувши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мешкає за адресою: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>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A5466E" w:rsidRPr="00A5466E">
        <w:rPr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дарування житлової квартири, яка розташована за адресою: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обл.,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5466E" w:rsidRPr="00A5466E">
        <w:rPr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A5466E" w:rsidRPr="00A5466E">
        <w:rPr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своїй малолітній донці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01.06.2017 р.н., враховуючи, що вона зареєстрована та проживає за адресою: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область, </w:t>
      </w:r>
      <w:r w:rsidR="00A5466E">
        <w:rPr>
          <w:sz w:val="28"/>
          <w:szCs w:val="28"/>
          <w:lang w:val="uk-UA"/>
        </w:rPr>
        <w:t>…*</w:t>
      </w:r>
      <w:r w:rsidR="00A5466E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р-н, м.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5466E" w:rsidRPr="00A5466E">
        <w:rPr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A5466E" w:rsidRPr="00A5466E">
        <w:rPr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та її права у зв’язку з даруванням 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захищаючи житлові та майнові інтереси дитини, виконком Гайсинської міської ради ВИРІШИВ:</w:t>
      </w:r>
    </w:p>
    <w:p w:rsidR="0036310E" w:rsidRDefault="009770D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</w:t>
      </w:r>
      <w:r w:rsidR="00A5466E">
        <w:rPr>
          <w:sz w:val="28"/>
          <w:szCs w:val="28"/>
          <w:lang w:val="uk-UA"/>
        </w:rPr>
        <w:t>…*</w:t>
      </w:r>
      <w:r w:rsidR="00A5466E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подарувати житлову квартиру, загальною площею 58,95 кв.м.,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обл.,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5466E" w:rsidRPr="00A5466E">
        <w:rPr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A5466E" w:rsidRPr="00A5466E">
        <w:rPr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своїй малолітній донці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01.06.2017 р.н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466E" w:rsidRDefault="009770D9">
      <w:pPr>
        <w:spacing w:after="0" w:line="240" w:lineRule="auto"/>
        <w:ind w:right="-1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2.Уповноважити представника Гайсинської міської ради Кучеренка Олександра Степановича на укладення та підписання усіх необхідних документів від імені та на ім’я малолітньої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01.06.2017 р.н</w:t>
      </w:r>
      <w:r>
        <w:rPr>
          <w:rFonts w:ascii="Times New Roman" w:hAnsi="Times New Roman"/>
          <w:sz w:val="28"/>
          <w:szCs w:val="28"/>
          <w:lang w:val="uk-UA"/>
        </w:rPr>
        <w:t xml:space="preserve">., прийняти в дар житлову квартиру за адресою: </w:t>
      </w:r>
      <w:r w:rsidR="00A5466E">
        <w:rPr>
          <w:sz w:val="28"/>
          <w:szCs w:val="28"/>
          <w:lang w:val="uk-UA"/>
        </w:rPr>
        <w:t>…*</w:t>
      </w:r>
      <w:r w:rsidR="00A5466E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обл.,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5466E" w:rsidRPr="00A5466E">
        <w:rPr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A5466E" w:rsidRPr="00A5466E">
        <w:rPr>
          <w:sz w:val="28"/>
          <w:szCs w:val="28"/>
          <w:lang w:val="uk-UA"/>
        </w:rPr>
        <w:t xml:space="preserve"> </w:t>
      </w:r>
      <w:r w:rsidR="00A5466E">
        <w:rPr>
          <w:sz w:val="28"/>
          <w:szCs w:val="28"/>
          <w:lang w:val="uk-UA"/>
        </w:rPr>
        <w:t>…*</w:t>
      </w:r>
    </w:p>
    <w:p w:rsidR="0036310E" w:rsidRDefault="009770D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3.Попередити законного представника: матір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., 24.11.1984 р.н., малолітньої дитини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01.06.2017 р.н</w:t>
      </w:r>
      <w:r>
        <w:rPr>
          <w:rFonts w:ascii="Times New Roman" w:hAnsi="Times New Roman"/>
          <w:sz w:val="28"/>
          <w:szCs w:val="28"/>
          <w:lang w:val="uk-UA"/>
        </w:rPr>
        <w:t>., про відповідальність за порушення чинного законодавства щодо захисту житлових прав дитини.</w:t>
      </w:r>
    </w:p>
    <w:p w:rsidR="0036310E" w:rsidRDefault="009770D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4.Зобов’язати законного представника: матір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., 24.11.1984.,  малолітньої дитини </w:t>
      </w:r>
      <w:r w:rsidR="00A5466E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01.06.2017 р.н</w:t>
      </w:r>
      <w:r>
        <w:rPr>
          <w:rFonts w:ascii="Times New Roman" w:hAnsi="Times New Roman"/>
          <w:sz w:val="28"/>
          <w:szCs w:val="28"/>
          <w:lang w:val="uk-UA"/>
        </w:rPr>
        <w:t>., надати виконавчому комітету Гайсинської міської ради – копію договору дарування, що підтверджує право власності дитини на дароване майно.</w:t>
      </w:r>
    </w:p>
    <w:p w:rsidR="0036310E" w:rsidRDefault="009770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36310E" w:rsidRDefault="00363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10E" w:rsidRDefault="00977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</w:t>
      </w:r>
      <w:r w:rsidR="00F56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sectPr w:rsidR="0036310E" w:rsidSect="0036310E">
      <w:pgSz w:w="11906" w:h="16838"/>
      <w:pgMar w:top="567" w:right="680" w:bottom="62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03CE" w:rsidRDefault="00C103CE">
      <w:pPr>
        <w:spacing w:line="240" w:lineRule="auto"/>
      </w:pPr>
      <w:r>
        <w:separator/>
      </w:r>
    </w:p>
  </w:endnote>
  <w:endnote w:type="continuationSeparator" w:id="0">
    <w:p w:rsidR="00C103CE" w:rsidRDefault="00C10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03CE" w:rsidRDefault="00C103CE">
      <w:pPr>
        <w:spacing w:after="0"/>
      </w:pPr>
      <w:r>
        <w:separator/>
      </w:r>
    </w:p>
  </w:footnote>
  <w:footnote w:type="continuationSeparator" w:id="0">
    <w:p w:rsidR="00C103CE" w:rsidRDefault="00C103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53"/>
    <w:rsid w:val="0031190C"/>
    <w:rsid w:val="0036310E"/>
    <w:rsid w:val="00484860"/>
    <w:rsid w:val="0053201B"/>
    <w:rsid w:val="00597FB4"/>
    <w:rsid w:val="005A4759"/>
    <w:rsid w:val="005B1888"/>
    <w:rsid w:val="005D35C0"/>
    <w:rsid w:val="007B3E05"/>
    <w:rsid w:val="007B3F95"/>
    <w:rsid w:val="009770D9"/>
    <w:rsid w:val="00992A6C"/>
    <w:rsid w:val="009C7901"/>
    <w:rsid w:val="00A127C8"/>
    <w:rsid w:val="00A5466E"/>
    <w:rsid w:val="00C103CE"/>
    <w:rsid w:val="00D10453"/>
    <w:rsid w:val="00D40967"/>
    <w:rsid w:val="00D54C42"/>
    <w:rsid w:val="00D76309"/>
    <w:rsid w:val="00F22DA8"/>
    <w:rsid w:val="00F560D8"/>
    <w:rsid w:val="04966619"/>
    <w:rsid w:val="1F7B4415"/>
    <w:rsid w:val="449F7D00"/>
    <w:rsid w:val="46763A2F"/>
    <w:rsid w:val="48573A72"/>
    <w:rsid w:val="5ADB6331"/>
    <w:rsid w:val="66465C4C"/>
    <w:rsid w:val="7247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9C62"/>
  <w15:docId w15:val="{4AA2D948-F561-4C13-A60E-04FE83F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1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631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36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1449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6</cp:revision>
  <cp:lastPrinted>2024-10-21T06:24:00Z</cp:lastPrinted>
  <dcterms:created xsi:type="dcterms:W3CDTF">2023-12-22T12:21:00Z</dcterms:created>
  <dcterms:modified xsi:type="dcterms:W3CDTF">2024-12-03T14:00:00Z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6BCFF15914AF43458066F3590B6DB9DE_12</vt:lpwstr>
  </property>
</Properties>
</file>